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BE0A" w14:textId="77777777" w:rsidR="009F436C" w:rsidRDefault="009F436C" w:rsidP="00382FEC"/>
    <w:p w14:paraId="5A01BE0B" w14:textId="77777777" w:rsidR="00EF4EF2" w:rsidRPr="001E26DB" w:rsidRDefault="00EF4EF2" w:rsidP="00382FEC"/>
    <w:p w14:paraId="5A01BE0C" w14:textId="77777777" w:rsidR="009F436C" w:rsidRPr="001E26DB" w:rsidRDefault="009F436C" w:rsidP="00382FEC"/>
    <w:p w14:paraId="5A01BE0D" w14:textId="77777777" w:rsidR="009F436C" w:rsidRDefault="009F436C" w:rsidP="00382FEC"/>
    <w:p w14:paraId="5A01BE0E" w14:textId="77777777" w:rsidR="002C29B6" w:rsidRDefault="002C29B6" w:rsidP="00382FEC"/>
    <w:p w14:paraId="5A01BE0F" w14:textId="77777777" w:rsidR="002C29B6" w:rsidRDefault="002C29B6" w:rsidP="00382FEC"/>
    <w:p w14:paraId="5A01BE10" w14:textId="77777777" w:rsidR="0076003F" w:rsidRDefault="0076003F" w:rsidP="00382FEC"/>
    <w:p w14:paraId="5A01BE11" w14:textId="77777777" w:rsidR="002C29B6" w:rsidRDefault="002C29B6" w:rsidP="00382FEC"/>
    <w:p w14:paraId="5A01BE12" w14:textId="77777777" w:rsidR="002C29B6" w:rsidRPr="001E26DB" w:rsidRDefault="002C29B6" w:rsidP="00382FEC"/>
    <w:p w14:paraId="5A01BE13" w14:textId="77777777" w:rsidR="009F436C" w:rsidRPr="001E26DB" w:rsidRDefault="009F436C" w:rsidP="00382FEC"/>
    <w:p w14:paraId="5A01BE14" w14:textId="77777777" w:rsidR="009F436C" w:rsidRPr="001E26DB" w:rsidRDefault="009F436C" w:rsidP="00382FEC"/>
    <w:p w14:paraId="5A01BE15" w14:textId="77777777" w:rsidR="009F436C" w:rsidRPr="001E26DB" w:rsidRDefault="009F436C" w:rsidP="00382FEC"/>
    <w:p w14:paraId="5A01BE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37599</w:t>
      </w:r>
      <w:r w:rsidR="00E81C0B" w:rsidRPr="001E26DB">
        <w:t>     </w:t>
      </w:r>
    </w:p>
    <w:p w14:paraId="5A01BE17" w14:textId="77777777" w:rsidR="009F436C" w:rsidRPr="001E26DB" w:rsidRDefault="009F436C" w:rsidP="00382FEC"/>
    <w:p w14:paraId="5A01BE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A01BE1C" w14:textId="77777777" w:rsidTr="00B37A52">
        <w:tc>
          <w:tcPr>
            <w:tcW w:w="2269" w:type="pct"/>
          </w:tcPr>
          <w:p w14:paraId="5A01BE19" w14:textId="25D08EB2" w:rsidR="00417FB7" w:rsidRPr="001E26DB" w:rsidRDefault="006475C8" w:rsidP="009258E5">
            <w:r>
              <w:t xml:space="preserve">Le </w:t>
            </w:r>
            <w:r w:rsidR="00576AE4">
              <w:t>14 d</w:t>
            </w:r>
            <w:r w:rsidR="009258E5">
              <w:rPr>
                <w:rFonts w:cs="Times New Roman"/>
              </w:rPr>
              <w:t>é</w:t>
            </w:r>
            <w:r w:rsidR="00576AE4">
              <w:t>cembre</w:t>
            </w:r>
            <w:r>
              <w:t xml:space="preserve"> 2017</w:t>
            </w:r>
          </w:p>
        </w:tc>
        <w:tc>
          <w:tcPr>
            <w:tcW w:w="381" w:type="pct"/>
          </w:tcPr>
          <w:p w14:paraId="5A01BE1A" w14:textId="77777777" w:rsidR="00417FB7" w:rsidRPr="001E26DB" w:rsidRDefault="00417FB7" w:rsidP="00382FEC"/>
        </w:tc>
        <w:tc>
          <w:tcPr>
            <w:tcW w:w="2350" w:type="pct"/>
          </w:tcPr>
          <w:p w14:paraId="5A01BE1B" w14:textId="77777777" w:rsidR="00417FB7" w:rsidRPr="001E26DB" w:rsidRDefault="00576AE4" w:rsidP="00576AE4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5A01BE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01BE1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1BE1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1BE1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58E5" w14:paraId="5A01BE24" w14:textId="77777777" w:rsidTr="00B37A52">
        <w:tc>
          <w:tcPr>
            <w:tcW w:w="2269" w:type="pct"/>
          </w:tcPr>
          <w:p w14:paraId="5A01BE21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Moldaver, Karakatsanis, Wagner, Gascon, Côté, Brown et Rowe</w:t>
            </w:r>
          </w:p>
        </w:tc>
        <w:tc>
          <w:tcPr>
            <w:tcW w:w="381" w:type="pct"/>
          </w:tcPr>
          <w:p w14:paraId="5A01BE22" w14:textId="77777777" w:rsidR="00417FB7" w:rsidRPr="001E26DB" w:rsidRDefault="00417FB7" w:rsidP="00382FEC"/>
        </w:tc>
        <w:tc>
          <w:tcPr>
            <w:tcW w:w="2350" w:type="pct"/>
          </w:tcPr>
          <w:p w14:paraId="5A01BE23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C5E4F">
              <w:rPr>
                <w:lang w:val="en-CA"/>
              </w:rPr>
              <w:t>McLachlin C.J. and Moldaver, Karakatsanis, Wagner, Gascon, Côté, Brown and Rowe JJ.</w:t>
            </w:r>
          </w:p>
        </w:tc>
      </w:tr>
      <w:tr w:rsidR="00C2612E" w:rsidRPr="009258E5" w14:paraId="5A01BE2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01BE25" w14:textId="77777777" w:rsidR="00C2612E" w:rsidRPr="00EC5E4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1BE26" w14:textId="77777777" w:rsidR="00C2612E" w:rsidRPr="00EC5E4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1BE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A01BE36" w14:textId="77777777" w:rsidTr="006A1E6D">
        <w:tc>
          <w:tcPr>
            <w:tcW w:w="2269" w:type="pct"/>
          </w:tcPr>
          <w:p w14:paraId="5A01BE29" w14:textId="77777777" w:rsidR="0032199C" w:rsidRDefault="005B5A88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5A01BE2A" w14:textId="77777777" w:rsidR="0032199C" w:rsidRDefault="005B5A88">
            <w:pPr>
              <w:pStyle w:val="SCCLsocParty"/>
            </w:pPr>
            <w:r>
              <w:t>Tahar Amrane</w:t>
            </w:r>
            <w:r>
              <w:br/>
            </w:r>
          </w:p>
          <w:p w14:paraId="5A01BE2B" w14:textId="77777777" w:rsidR="0032199C" w:rsidRDefault="005B5A88">
            <w:pPr>
              <w:pStyle w:val="SCCLsocPartyRole"/>
            </w:pPr>
            <w:r>
              <w:t>Demande</w:t>
            </w:r>
            <w:r w:rsidR="00576AE4">
              <w:t>ur</w:t>
            </w:r>
            <w:r>
              <w:br/>
            </w:r>
          </w:p>
          <w:p w14:paraId="5A01BE2C" w14:textId="77777777" w:rsidR="0032199C" w:rsidRDefault="005B5A88">
            <w:pPr>
              <w:pStyle w:val="SCCLsocVersus"/>
            </w:pPr>
            <w:r>
              <w:t>- et -</w:t>
            </w:r>
            <w:r>
              <w:br/>
            </w:r>
          </w:p>
          <w:p w14:paraId="5A01BE2D" w14:textId="77777777" w:rsidR="0032199C" w:rsidRDefault="005B5A88">
            <w:pPr>
              <w:pStyle w:val="SCCLsocParty"/>
            </w:pPr>
            <w:r>
              <w:t>Université York</w:t>
            </w:r>
            <w:r>
              <w:br/>
            </w:r>
          </w:p>
          <w:p w14:paraId="5A01BE2E" w14:textId="77777777" w:rsidR="0032199C" w:rsidRDefault="005B5A88" w:rsidP="00576AE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A01BE2F" w14:textId="77777777" w:rsidR="00824412" w:rsidRPr="00EC5E4F" w:rsidRDefault="00824412" w:rsidP="00375294"/>
        </w:tc>
        <w:tc>
          <w:tcPr>
            <w:tcW w:w="2350" w:type="pct"/>
          </w:tcPr>
          <w:p w14:paraId="5A01BE30" w14:textId="77777777" w:rsidR="0032199C" w:rsidRPr="00EC5E4F" w:rsidRDefault="005B5A88">
            <w:pPr>
              <w:pStyle w:val="SCCLsocPrefix"/>
              <w:rPr>
                <w:lang w:val="en-CA"/>
              </w:rPr>
            </w:pPr>
            <w:r w:rsidRPr="00EC5E4F">
              <w:rPr>
                <w:lang w:val="en-CA"/>
              </w:rPr>
              <w:t>BETWEEN:</w:t>
            </w:r>
            <w:r w:rsidRPr="00EC5E4F">
              <w:rPr>
                <w:lang w:val="en-CA"/>
              </w:rPr>
              <w:br/>
            </w:r>
          </w:p>
          <w:p w14:paraId="5A01BE31" w14:textId="77777777" w:rsidR="0032199C" w:rsidRPr="00EC5E4F" w:rsidRDefault="005B5A88">
            <w:pPr>
              <w:pStyle w:val="SCCLsocParty"/>
              <w:rPr>
                <w:lang w:val="en-CA"/>
              </w:rPr>
            </w:pPr>
            <w:r w:rsidRPr="00EC5E4F">
              <w:rPr>
                <w:lang w:val="en-CA"/>
              </w:rPr>
              <w:t>Tahar Amrane</w:t>
            </w:r>
            <w:r w:rsidRPr="00EC5E4F">
              <w:rPr>
                <w:lang w:val="en-CA"/>
              </w:rPr>
              <w:br/>
            </w:r>
          </w:p>
          <w:p w14:paraId="5A01BE32" w14:textId="77777777" w:rsidR="0032199C" w:rsidRPr="00EC5E4F" w:rsidRDefault="005B5A88">
            <w:pPr>
              <w:pStyle w:val="SCCLsocPartyRole"/>
              <w:rPr>
                <w:lang w:val="en-CA"/>
              </w:rPr>
            </w:pPr>
            <w:r w:rsidRPr="00EC5E4F">
              <w:rPr>
                <w:lang w:val="en-CA"/>
              </w:rPr>
              <w:t>Applicant</w:t>
            </w:r>
            <w:r w:rsidRPr="00EC5E4F">
              <w:rPr>
                <w:lang w:val="en-CA"/>
              </w:rPr>
              <w:br/>
            </w:r>
          </w:p>
          <w:p w14:paraId="5A01BE33" w14:textId="77777777" w:rsidR="0032199C" w:rsidRPr="00EC5E4F" w:rsidRDefault="005B5A88">
            <w:pPr>
              <w:pStyle w:val="SCCLsocVersus"/>
              <w:rPr>
                <w:lang w:val="en-CA"/>
              </w:rPr>
            </w:pPr>
            <w:r w:rsidRPr="00EC5E4F">
              <w:rPr>
                <w:lang w:val="en-CA"/>
              </w:rPr>
              <w:t>- and -</w:t>
            </w:r>
            <w:r w:rsidRPr="00EC5E4F">
              <w:rPr>
                <w:lang w:val="en-CA"/>
              </w:rPr>
              <w:br/>
            </w:r>
          </w:p>
          <w:p w14:paraId="5A01BE34" w14:textId="77777777" w:rsidR="0032199C" w:rsidRDefault="005B5A88">
            <w:pPr>
              <w:pStyle w:val="SCCLsocParty"/>
            </w:pPr>
            <w:r>
              <w:t>York University</w:t>
            </w:r>
            <w:r>
              <w:br/>
            </w:r>
          </w:p>
          <w:p w14:paraId="5A01BE35" w14:textId="77777777" w:rsidR="0032199C" w:rsidRDefault="005B5A88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A01BE3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01BE3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01BE3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01BE3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58E5" w14:paraId="5A01BE42" w14:textId="77777777" w:rsidTr="00B37A52">
        <w:tc>
          <w:tcPr>
            <w:tcW w:w="2269" w:type="pct"/>
          </w:tcPr>
          <w:p w14:paraId="5A01BE3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01BE3C" w14:textId="77777777" w:rsidR="0027081E" w:rsidRPr="001E26DB" w:rsidRDefault="0027081E" w:rsidP="0027081E">
            <w:pPr>
              <w:jc w:val="center"/>
            </w:pPr>
          </w:p>
          <w:p w14:paraId="5A01BE3D" w14:textId="77777777" w:rsidR="00824412" w:rsidRPr="001E26DB" w:rsidRDefault="0027081E" w:rsidP="00576AE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M47350</w:t>
            </w:r>
            <w:r w:rsidRPr="001E26DB">
              <w:t xml:space="preserve">, daté du </w:t>
            </w:r>
            <w:r>
              <w:t>31 mars 2017</w:t>
            </w:r>
            <w:r w:rsidRPr="001E26DB">
              <w:t xml:space="preserve">, est </w:t>
            </w:r>
            <w:r w:rsidR="00576AE4">
              <w:t>rejetée avec dépens.</w:t>
            </w:r>
          </w:p>
        </w:tc>
        <w:tc>
          <w:tcPr>
            <w:tcW w:w="381" w:type="pct"/>
          </w:tcPr>
          <w:p w14:paraId="5A01BE3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01BE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01BE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01BE41" w14:textId="77777777" w:rsidR="00824412" w:rsidRPr="001E26DB" w:rsidRDefault="0027081E" w:rsidP="00576AE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C5E4F">
              <w:rPr>
                <w:lang w:val="en-CA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EC5E4F">
              <w:rPr>
                <w:lang w:val="en-CA"/>
              </w:rPr>
              <w:t>M47350</w:t>
            </w:r>
            <w:r w:rsidRPr="001E26DB">
              <w:rPr>
                <w:lang w:val="en-CA"/>
              </w:rPr>
              <w:t xml:space="preserve">, dated </w:t>
            </w:r>
            <w:r w:rsidRPr="00EC5E4F">
              <w:rPr>
                <w:lang w:val="en-CA"/>
              </w:rPr>
              <w:t>March 31, 2017</w:t>
            </w:r>
            <w:r w:rsidR="00576AE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6AE4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costs.</w:t>
            </w:r>
          </w:p>
        </w:tc>
      </w:tr>
    </w:tbl>
    <w:p w14:paraId="5A01BE43" w14:textId="77777777" w:rsidR="009F436C" w:rsidRPr="002C29B6" w:rsidRDefault="009F436C" w:rsidP="00382FEC">
      <w:pPr>
        <w:rPr>
          <w:lang w:val="en-US"/>
        </w:rPr>
      </w:pPr>
    </w:p>
    <w:p w14:paraId="5A01BE44" w14:textId="77777777" w:rsidR="009F436C" w:rsidRPr="002C29B6" w:rsidRDefault="009F436C" w:rsidP="00417FB7">
      <w:pPr>
        <w:jc w:val="center"/>
        <w:rPr>
          <w:lang w:val="en-US"/>
        </w:rPr>
      </w:pPr>
    </w:p>
    <w:p w14:paraId="5A01BE45" w14:textId="77777777" w:rsidR="009F436C" w:rsidRPr="002C29B6" w:rsidRDefault="009F436C" w:rsidP="00417FB7">
      <w:pPr>
        <w:jc w:val="center"/>
        <w:rPr>
          <w:lang w:val="en-US"/>
        </w:rPr>
      </w:pPr>
    </w:p>
    <w:p w14:paraId="5A01BE46" w14:textId="77777777" w:rsidR="00655333" w:rsidRPr="009258E5" w:rsidRDefault="00655333" w:rsidP="00655333">
      <w:pPr>
        <w:jc w:val="center"/>
        <w:rPr>
          <w:lang w:val="en-CA"/>
        </w:rPr>
      </w:pPr>
    </w:p>
    <w:p w14:paraId="5A01BE4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A01BE48" w14:textId="77777777" w:rsidR="009F436C" w:rsidRPr="002C29B6" w:rsidRDefault="00655333" w:rsidP="005B5A8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B5A88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1BE4B" w14:textId="77777777" w:rsidR="006475C8" w:rsidRDefault="006475C8">
      <w:r>
        <w:separator/>
      </w:r>
    </w:p>
  </w:endnote>
  <w:endnote w:type="continuationSeparator" w:id="0">
    <w:p w14:paraId="5A01BE4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BE49" w14:textId="77777777" w:rsidR="006475C8" w:rsidRDefault="006475C8">
      <w:r>
        <w:separator/>
      </w:r>
    </w:p>
  </w:footnote>
  <w:footnote w:type="continuationSeparator" w:id="0">
    <w:p w14:paraId="5A01BE4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1BE4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B5A88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01BE4E" w14:textId="77777777" w:rsidR="00401B64" w:rsidRDefault="00401B64" w:rsidP="00401B64">
    <w:pPr>
      <w:rPr>
        <w:szCs w:val="24"/>
      </w:rPr>
    </w:pPr>
  </w:p>
  <w:p w14:paraId="5A01BE4F" w14:textId="77777777" w:rsidR="00401B64" w:rsidRDefault="00401B64" w:rsidP="00401B64">
    <w:pPr>
      <w:rPr>
        <w:szCs w:val="24"/>
      </w:rPr>
    </w:pPr>
  </w:p>
  <w:p w14:paraId="5A01BE5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37599</w:t>
    </w:r>
    <w:r w:rsidR="00401B64">
      <w:rPr>
        <w:szCs w:val="24"/>
      </w:rPr>
      <w:t>     </w:t>
    </w:r>
  </w:p>
  <w:p w14:paraId="5A01BE5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199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6AE4"/>
    <w:rsid w:val="005873F3"/>
    <w:rsid w:val="00587869"/>
    <w:rsid w:val="005918AD"/>
    <w:rsid w:val="005B5A88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8E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C5E4F"/>
    <w:rsid w:val="00EF4EF2"/>
    <w:rsid w:val="00F00A76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01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76B28-1D11-491F-B745-64AE87E90172}">
  <ds:schemaRefs>
    <ds:schemaRef ds:uri="http://www.w3.org/XML/1998/namespace"/>
    <ds:schemaRef ds:uri="http://schemas.microsoft.com/office/2006/documentManagement/types"/>
    <ds:schemaRef ds:uri="http://purl.org/dc/terms/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70C81-56BA-4C3A-94AA-225201E7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077A3-500F-4006-8737-705CDCDE7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645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2017-12-13T15:58:00Z</dcterms:created>
  <dcterms:modified xsi:type="dcterms:W3CDTF">2017-12-13T15:58:00Z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